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3F63" w14:textId="06042345" w:rsidR="00BF2D03" w:rsidRPr="00BF2D03" w:rsidRDefault="00ED1E21" w:rsidP="00BF2D03">
      <w:pPr>
        <w:rPr>
          <w:rFonts w:ascii="Arial" w:hAnsi="Arial" w:cs="Arial"/>
          <w:b/>
          <w:bCs/>
        </w:rPr>
      </w:pPr>
      <w:r w:rsidRPr="00ED1E21">
        <w:rPr>
          <w:rFonts w:ascii="Arial" w:hAnsi="Arial" w:cs="Arial"/>
          <w:b/>
          <w:bCs/>
        </w:rPr>
        <w:t xml:space="preserve">Repairs and Voids </w:t>
      </w:r>
      <w:r w:rsidR="00BF2D03" w:rsidRPr="00BF2D03">
        <w:rPr>
          <w:rFonts w:ascii="Arial" w:hAnsi="Arial" w:cs="Arial"/>
          <w:b/>
          <w:bCs/>
        </w:rPr>
        <w:t>Surveyor</w:t>
      </w:r>
    </w:p>
    <w:p w14:paraId="489C29D1" w14:textId="000DACA9" w:rsidR="0054343A" w:rsidRPr="00B95DF9" w:rsidRDefault="0054343A" w:rsidP="0066209B">
      <w:pPr>
        <w:spacing w:after="0" w:line="240" w:lineRule="auto"/>
        <w:rPr>
          <w:rFonts w:ascii="Arial" w:hAnsi="Arial" w:cs="Arial"/>
        </w:rPr>
      </w:pPr>
    </w:p>
    <w:p w14:paraId="1168D51A" w14:textId="018D4CCF" w:rsidR="00734878" w:rsidRPr="00B95DF9" w:rsidRDefault="00734878" w:rsidP="00734878">
      <w:pPr>
        <w:pBdr>
          <w:bottom w:val="single" w:sz="4" w:space="1" w:color="auto"/>
        </w:pBdr>
        <w:rPr>
          <w:rFonts w:ascii="Arial" w:hAnsi="Arial" w:cs="Arial"/>
          <w:b/>
          <w:bCs/>
        </w:rPr>
      </w:pPr>
    </w:p>
    <w:p w14:paraId="77A66A83" w14:textId="3C209CBE" w:rsidR="0054343A" w:rsidRPr="00B95DF9" w:rsidRDefault="00DC354E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</w:rPr>
        <w:t>5 days per week</w:t>
      </w:r>
      <w:r w:rsidR="0054343A" w:rsidRPr="00B95DF9">
        <w:rPr>
          <w:rFonts w:ascii="Arial" w:hAnsi="Arial" w:cs="Arial"/>
        </w:rPr>
        <w:t xml:space="preserve"> </w:t>
      </w:r>
      <w:r w:rsidR="002F50AE" w:rsidRPr="00B95DF9">
        <w:rPr>
          <w:rFonts w:ascii="Arial" w:hAnsi="Arial" w:cs="Arial"/>
        </w:rPr>
        <w:t>(</w:t>
      </w:r>
      <w:r w:rsidR="00E74AC9" w:rsidRPr="00B95DF9">
        <w:rPr>
          <w:rFonts w:ascii="Arial" w:hAnsi="Arial" w:cs="Arial"/>
        </w:rPr>
        <w:t>Monday –</w:t>
      </w:r>
      <w:r w:rsidRPr="00B95DF9">
        <w:rPr>
          <w:rFonts w:ascii="Arial" w:hAnsi="Arial" w:cs="Arial"/>
        </w:rPr>
        <w:t xml:space="preserve"> Friday,</w:t>
      </w:r>
      <w:r w:rsidR="00E74AC9" w:rsidRPr="00B95DF9">
        <w:rPr>
          <w:rFonts w:ascii="Arial" w:hAnsi="Arial" w:cs="Arial"/>
        </w:rPr>
        <w:t xml:space="preserve"> 9am – 5:00pm)</w:t>
      </w:r>
    </w:p>
    <w:p w14:paraId="17A9EDFD" w14:textId="6D1BCF30" w:rsidR="0054343A" w:rsidRPr="00B95DF9" w:rsidRDefault="0054343A" w:rsidP="0066209B">
      <w:pPr>
        <w:spacing w:after="0" w:line="240" w:lineRule="auto"/>
        <w:rPr>
          <w:rFonts w:ascii="Arial" w:hAnsi="Arial" w:cs="Arial"/>
        </w:rPr>
      </w:pPr>
    </w:p>
    <w:p w14:paraId="5EE84932" w14:textId="646067FD" w:rsidR="0054343A" w:rsidRPr="00B95DF9" w:rsidRDefault="0054343A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</w:rPr>
        <w:t xml:space="preserve">Salary: </w:t>
      </w:r>
      <w:r w:rsidR="00BF2D03" w:rsidRPr="00BF2D03">
        <w:rPr>
          <w:rFonts w:ascii="Arial" w:hAnsi="Arial" w:cs="Arial"/>
        </w:rPr>
        <w:t>£</w:t>
      </w:r>
      <w:r w:rsidR="00ED1E21">
        <w:rPr>
          <w:rFonts w:ascii="Arial" w:hAnsi="Arial" w:cs="Arial"/>
        </w:rPr>
        <w:t>4</w:t>
      </w:r>
      <w:r w:rsidR="00BF2D03" w:rsidRPr="00BF2D03">
        <w:rPr>
          <w:rFonts w:ascii="Arial" w:hAnsi="Arial" w:cs="Arial"/>
        </w:rPr>
        <w:t>5K - £</w:t>
      </w:r>
      <w:r w:rsidR="00ED1E21">
        <w:rPr>
          <w:rFonts w:ascii="Arial" w:hAnsi="Arial" w:cs="Arial"/>
        </w:rPr>
        <w:t>50</w:t>
      </w:r>
      <w:r w:rsidR="00BF2D03" w:rsidRPr="00BF2D03">
        <w:rPr>
          <w:rFonts w:ascii="Arial" w:hAnsi="Arial" w:cs="Arial"/>
        </w:rPr>
        <w:t xml:space="preserve">K </w:t>
      </w:r>
      <w:r w:rsidR="00DC354E" w:rsidRPr="00BF2D03">
        <w:rPr>
          <w:rFonts w:ascii="Arial" w:hAnsi="Arial" w:cs="Arial"/>
        </w:rPr>
        <w:t>FTE</w:t>
      </w:r>
    </w:p>
    <w:p w14:paraId="797167FC" w14:textId="77777777" w:rsidR="0054343A" w:rsidRPr="00B95DF9" w:rsidRDefault="0054343A" w:rsidP="0066209B">
      <w:pPr>
        <w:spacing w:after="0" w:line="240" w:lineRule="auto"/>
        <w:rPr>
          <w:rFonts w:ascii="Arial" w:hAnsi="Arial" w:cs="Arial"/>
        </w:rPr>
      </w:pPr>
    </w:p>
    <w:p w14:paraId="6C09FCDB" w14:textId="245321B9" w:rsidR="0066209B" w:rsidRPr="00B95DF9" w:rsidRDefault="0054343A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</w:rPr>
        <w:t>Benefits:</w:t>
      </w:r>
    </w:p>
    <w:p w14:paraId="5CEC26C1" w14:textId="651DF9FB" w:rsidR="00104ED1" w:rsidRPr="00B95DF9" w:rsidRDefault="00DE6F30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D</w:t>
      </w:r>
      <w:r w:rsidR="00104ED1" w:rsidRPr="00B95DF9">
        <w:rPr>
          <w:rFonts w:ascii="Arial" w:eastAsiaTheme="minorEastAsia" w:hAnsi="Arial" w:cs="Arial"/>
        </w:rPr>
        <w:t>efined contribution Pensions Scheme (employer match</w:t>
      </w:r>
      <w:r w:rsidR="001A4696" w:rsidRPr="00B95DF9">
        <w:rPr>
          <w:rFonts w:ascii="Arial" w:eastAsiaTheme="minorEastAsia" w:hAnsi="Arial" w:cs="Arial"/>
        </w:rPr>
        <w:t>es</w:t>
      </w:r>
      <w:r w:rsidR="00104ED1" w:rsidRPr="00B95DF9">
        <w:rPr>
          <w:rFonts w:ascii="Arial" w:eastAsiaTheme="minorEastAsia" w:hAnsi="Arial" w:cs="Arial"/>
        </w:rPr>
        <w:t xml:space="preserve"> up to </w:t>
      </w:r>
      <w:r w:rsidR="00BD0C3F" w:rsidRPr="00B95DF9">
        <w:rPr>
          <w:rFonts w:ascii="Arial" w:eastAsiaTheme="minorEastAsia" w:hAnsi="Arial" w:cs="Arial"/>
        </w:rPr>
        <w:t>8</w:t>
      </w:r>
      <w:r w:rsidR="00104ED1" w:rsidRPr="00B95DF9">
        <w:rPr>
          <w:rFonts w:ascii="Arial" w:eastAsiaTheme="minorEastAsia" w:hAnsi="Arial" w:cs="Arial"/>
        </w:rPr>
        <w:t>%)</w:t>
      </w:r>
    </w:p>
    <w:p w14:paraId="6A979C58" w14:textId="036F762C" w:rsidR="00104ED1" w:rsidRPr="00B95DF9" w:rsidRDefault="00D63909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eastAsiaTheme="minorEastAsia" w:hAnsi="Arial" w:cs="Arial"/>
        </w:rPr>
        <w:t xml:space="preserve">Life assurance cover </w:t>
      </w:r>
      <w:r w:rsidR="00104ED1" w:rsidRPr="00B95DF9">
        <w:rPr>
          <w:rFonts w:ascii="Arial" w:eastAsiaTheme="minorEastAsia" w:hAnsi="Arial" w:cs="Arial"/>
        </w:rPr>
        <w:t xml:space="preserve">5 x annual salary </w:t>
      </w:r>
    </w:p>
    <w:p w14:paraId="5555BAD4" w14:textId="6E16531E" w:rsidR="00104ED1" w:rsidRPr="00B95DF9" w:rsidRDefault="001A4696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27 days annual leave</w:t>
      </w:r>
    </w:p>
    <w:p w14:paraId="54ED2F35" w14:textId="77777777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 xml:space="preserve">Interest-free loans (including season ticket loan, Cycle-to-Work scheme, rent deposit loan) </w:t>
      </w:r>
    </w:p>
    <w:p w14:paraId="2A38D614" w14:textId="77777777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employee assistance programme</w:t>
      </w:r>
    </w:p>
    <w:p w14:paraId="61797E3A" w14:textId="77777777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excellent learning &amp; development opportunities</w:t>
      </w:r>
    </w:p>
    <w:p w14:paraId="0CEC636C" w14:textId="201E879D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staff discount scheme</w:t>
      </w:r>
      <w:r w:rsidR="00882879" w:rsidRPr="00B95DF9">
        <w:rPr>
          <w:rFonts w:ascii="Arial" w:hAnsi="Arial" w:cs="Arial"/>
        </w:rPr>
        <w:t xml:space="preserve">, </w:t>
      </w:r>
    </w:p>
    <w:p w14:paraId="1010C1C3" w14:textId="6D89FA94" w:rsidR="00882879" w:rsidRPr="00B95DF9" w:rsidRDefault="00882879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proofErr w:type="spellStart"/>
      <w:r w:rsidRPr="00B95DF9">
        <w:rPr>
          <w:rFonts w:ascii="Arial" w:hAnsi="Arial" w:cs="Arial"/>
        </w:rPr>
        <w:t>Medicash</w:t>
      </w:r>
      <w:proofErr w:type="spellEnd"/>
      <w:r w:rsidRPr="00B95DF9">
        <w:rPr>
          <w:rFonts w:ascii="Arial" w:hAnsi="Arial" w:cs="Arial"/>
        </w:rPr>
        <w:t xml:space="preserve"> – medical cash plan</w:t>
      </w:r>
      <w:r w:rsidR="00650CFC" w:rsidRPr="00B95DF9">
        <w:rPr>
          <w:rFonts w:ascii="Arial" w:hAnsi="Arial" w:cs="Arial"/>
        </w:rPr>
        <w:t>, discounted gym membership</w:t>
      </w:r>
    </w:p>
    <w:p w14:paraId="63AECC5F" w14:textId="77777777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a modern office and facilities</w:t>
      </w:r>
    </w:p>
    <w:p w14:paraId="2047D4AA" w14:textId="77777777" w:rsidR="005230BC" w:rsidRPr="00B95DF9" w:rsidRDefault="005230BC" w:rsidP="0066209B">
      <w:pPr>
        <w:spacing w:after="0" w:line="240" w:lineRule="auto"/>
        <w:rPr>
          <w:rFonts w:ascii="Arial" w:hAnsi="Arial" w:cs="Arial"/>
        </w:rPr>
      </w:pPr>
    </w:p>
    <w:p w14:paraId="56364555" w14:textId="406ED868" w:rsidR="0066209B" w:rsidRPr="00B95DF9" w:rsidRDefault="132D0C54" w:rsidP="0066209B">
      <w:pPr>
        <w:spacing w:after="0" w:line="240" w:lineRule="auto"/>
        <w:rPr>
          <w:rFonts w:ascii="Arial" w:hAnsi="Arial" w:cs="Arial"/>
        </w:rPr>
      </w:pPr>
      <w:r w:rsidRPr="025D15C8">
        <w:rPr>
          <w:rFonts w:ascii="Arial" w:hAnsi="Arial" w:cs="Arial"/>
        </w:rPr>
        <w:t>To apply please send an updated CV along with a cover letter</w:t>
      </w:r>
      <w:r w:rsidR="773E1E49" w:rsidRPr="025D15C8">
        <w:rPr>
          <w:rFonts w:ascii="Arial" w:hAnsi="Arial" w:cs="Arial"/>
        </w:rPr>
        <w:t xml:space="preserve">. </w:t>
      </w:r>
      <w:r w:rsidRPr="025D15C8">
        <w:rPr>
          <w:rFonts w:ascii="Arial" w:hAnsi="Arial" w:cs="Arial"/>
        </w:rPr>
        <w:t xml:space="preserve">Please ensure that your cover letter </w:t>
      </w:r>
      <w:r w:rsidR="508D3773" w:rsidRPr="025D15C8">
        <w:rPr>
          <w:rFonts w:ascii="Arial" w:hAnsi="Arial" w:cs="Arial"/>
        </w:rPr>
        <w:t>addresses</w:t>
      </w:r>
      <w:r w:rsidRPr="025D15C8">
        <w:rPr>
          <w:rFonts w:ascii="Arial" w:hAnsi="Arial" w:cs="Arial"/>
        </w:rPr>
        <w:t xml:space="preserve"> how you meet the key responsibilities stated on the Role Profile.</w:t>
      </w:r>
    </w:p>
    <w:p w14:paraId="7B0EBDBE" w14:textId="77777777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</w:p>
    <w:p w14:paraId="7F92297D" w14:textId="02ECEBE0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  <w:b/>
          <w:bCs/>
        </w:rPr>
        <w:t>Deadline for submission</w:t>
      </w:r>
      <w:r w:rsidRPr="00B95DF9">
        <w:rPr>
          <w:rFonts w:ascii="Arial" w:hAnsi="Arial" w:cs="Arial"/>
        </w:rPr>
        <w:t xml:space="preserve">: </w:t>
      </w:r>
      <w:r w:rsidR="00B95DF9" w:rsidRPr="00B95DF9">
        <w:rPr>
          <w:rFonts w:ascii="Arial" w:hAnsi="Arial" w:cs="Arial"/>
        </w:rPr>
        <w:t>9 October</w:t>
      </w:r>
      <w:r w:rsidR="003F64E7" w:rsidRPr="00B95DF9">
        <w:rPr>
          <w:rFonts w:ascii="Arial" w:hAnsi="Arial" w:cs="Arial"/>
        </w:rPr>
        <w:t xml:space="preserve"> 2026</w:t>
      </w:r>
    </w:p>
    <w:p w14:paraId="254EB033" w14:textId="77777777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</w:p>
    <w:p w14:paraId="57DF9ABB" w14:textId="7DB4FE15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  <w:b/>
          <w:bCs/>
        </w:rPr>
        <w:t>Submit to</w:t>
      </w:r>
      <w:r w:rsidR="008E066D" w:rsidRPr="00B95DF9">
        <w:rPr>
          <w:rFonts w:ascii="Arial" w:hAnsi="Arial" w:cs="Arial"/>
          <w:b/>
          <w:bCs/>
        </w:rPr>
        <w:t xml:space="preserve"> application to</w:t>
      </w:r>
      <w:r w:rsidRPr="00B95DF9">
        <w:rPr>
          <w:rFonts w:ascii="Arial" w:hAnsi="Arial" w:cs="Arial"/>
          <w:b/>
          <w:bCs/>
        </w:rPr>
        <w:t>:</w:t>
      </w:r>
      <w:r w:rsidRPr="00B95DF9">
        <w:rPr>
          <w:rFonts w:ascii="Arial" w:hAnsi="Arial" w:cs="Arial"/>
        </w:rPr>
        <w:t xml:space="preserve"> </w:t>
      </w:r>
      <w:hyperlink r:id="rId9" w:history="1">
        <w:r w:rsidR="00B95DF9" w:rsidRPr="00B95DF9">
          <w:rPr>
            <w:rStyle w:val="Hyperlink"/>
            <w:rFonts w:ascii="Arial" w:hAnsi="Arial" w:cs="Arial"/>
          </w:rPr>
          <w:t>HR@sw9.org.uk</w:t>
        </w:r>
      </w:hyperlink>
      <w:r w:rsidR="00B95DF9" w:rsidRPr="00B95DF9">
        <w:rPr>
          <w:rFonts w:ascii="Arial" w:hAnsi="Arial" w:cs="Arial"/>
        </w:rPr>
        <w:t xml:space="preserve"> </w:t>
      </w:r>
    </w:p>
    <w:p w14:paraId="383FE6D4" w14:textId="77777777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</w:p>
    <w:p w14:paraId="06872644" w14:textId="722576A0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</w:rPr>
        <w:t>Address: Stockwell Walk Park, London SW9</w:t>
      </w:r>
      <w:r w:rsidR="009B6E76" w:rsidRPr="00B95DF9">
        <w:rPr>
          <w:rFonts w:ascii="Arial" w:hAnsi="Arial" w:cs="Arial"/>
        </w:rPr>
        <w:t xml:space="preserve"> </w:t>
      </w:r>
      <w:r w:rsidR="00FD3EB0" w:rsidRPr="00B95DF9">
        <w:rPr>
          <w:rFonts w:ascii="Arial" w:hAnsi="Arial" w:cs="Arial"/>
        </w:rPr>
        <w:t>0FG</w:t>
      </w:r>
    </w:p>
    <w:p w14:paraId="18450D73" w14:textId="56219E4E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</w:p>
    <w:sectPr w:rsidR="0066209B" w:rsidRPr="009F61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sNeOVjDhpUwgJ" int2:id="ow6MuGW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B26E9"/>
    <w:multiLevelType w:val="hybridMultilevel"/>
    <w:tmpl w:val="A7A05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62BB6"/>
    <w:multiLevelType w:val="hybridMultilevel"/>
    <w:tmpl w:val="F8AA3E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53D12"/>
    <w:multiLevelType w:val="hybridMultilevel"/>
    <w:tmpl w:val="130C1E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2758">
    <w:abstractNumId w:val="2"/>
  </w:num>
  <w:num w:numId="2" w16cid:durableId="48891397">
    <w:abstractNumId w:val="0"/>
  </w:num>
  <w:num w:numId="3" w16cid:durableId="2204081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9B"/>
    <w:rsid w:val="00045E04"/>
    <w:rsid w:val="000813E8"/>
    <w:rsid w:val="00102DCB"/>
    <w:rsid w:val="00104ED1"/>
    <w:rsid w:val="001A4696"/>
    <w:rsid w:val="001A7623"/>
    <w:rsid w:val="001C387E"/>
    <w:rsid w:val="0021181B"/>
    <w:rsid w:val="0021507A"/>
    <w:rsid w:val="002F50AE"/>
    <w:rsid w:val="003075A3"/>
    <w:rsid w:val="00374F07"/>
    <w:rsid w:val="003A665B"/>
    <w:rsid w:val="003C0AED"/>
    <w:rsid w:val="003F64E7"/>
    <w:rsid w:val="00407CCF"/>
    <w:rsid w:val="004760D2"/>
    <w:rsid w:val="0049108A"/>
    <w:rsid w:val="004C782B"/>
    <w:rsid w:val="004D131D"/>
    <w:rsid w:val="004F7F99"/>
    <w:rsid w:val="005230BC"/>
    <w:rsid w:val="0054343A"/>
    <w:rsid w:val="00560223"/>
    <w:rsid w:val="00563E74"/>
    <w:rsid w:val="00584FC7"/>
    <w:rsid w:val="005C64B1"/>
    <w:rsid w:val="00645A1F"/>
    <w:rsid w:val="00650CFC"/>
    <w:rsid w:val="0066209B"/>
    <w:rsid w:val="0068058D"/>
    <w:rsid w:val="00690EA7"/>
    <w:rsid w:val="006D3039"/>
    <w:rsid w:val="00712352"/>
    <w:rsid w:val="00734878"/>
    <w:rsid w:val="007A6556"/>
    <w:rsid w:val="007E6F0A"/>
    <w:rsid w:val="008019CA"/>
    <w:rsid w:val="00812F03"/>
    <w:rsid w:val="0082572B"/>
    <w:rsid w:val="00882879"/>
    <w:rsid w:val="00887F70"/>
    <w:rsid w:val="008D2F62"/>
    <w:rsid w:val="008E066D"/>
    <w:rsid w:val="008E2363"/>
    <w:rsid w:val="008E54A8"/>
    <w:rsid w:val="008F2485"/>
    <w:rsid w:val="00940F84"/>
    <w:rsid w:val="009753AE"/>
    <w:rsid w:val="009830EB"/>
    <w:rsid w:val="009936A1"/>
    <w:rsid w:val="009B6E76"/>
    <w:rsid w:val="009F6195"/>
    <w:rsid w:val="00A62393"/>
    <w:rsid w:val="00A67126"/>
    <w:rsid w:val="00B05476"/>
    <w:rsid w:val="00B72EAB"/>
    <w:rsid w:val="00B8241B"/>
    <w:rsid w:val="00B90700"/>
    <w:rsid w:val="00B95DF9"/>
    <w:rsid w:val="00BD0C3F"/>
    <w:rsid w:val="00BF2D03"/>
    <w:rsid w:val="00C00914"/>
    <w:rsid w:val="00C3030A"/>
    <w:rsid w:val="00C411FE"/>
    <w:rsid w:val="00C83F98"/>
    <w:rsid w:val="00D63909"/>
    <w:rsid w:val="00D73A49"/>
    <w:rsid w:val="00D86756"/>
    <w:rsid w:val="00DC354E"/>
    <w:rsid w:val="00DE6F30"/>
    <w:rsid w:val="00E74AC9"/>
    <w:rsid w:val="00E80A22"/>
    <w:rsid w:val="00ED0A23"/>
    <w:rsid w:val="00ED1E21"/>
    <w:rsid w:val="00F85B2A"/>
    <w:rsid w:val="00FD3EB0"/>
    <w:rsid w:val="025D15C8"/>
    <w:rsid w:val="0BA17AC8"/>
    <w:rsid w:val="0E4D5D6F"/>
    <w:rsid w:val="132D0C54"/>
    <w:rsid w:val="188B510F"/>
    <w:rsid w:val="508D3773"/>
    <w:rsid w:val="773E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6EC16"/>
  <w15:chartTrackingRefBased/>
  <w15:docId w15:val="{5FA5E9D4-0F7B-4E3F-9407-37433DC4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20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09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4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HR@sw9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dda0473d-de82-4649-800e-a00abfe46d28" ContentTypeId="0x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A3A20C0530C4C8618CC19021FC907" ma:contentTypeVersion="7" ma:contentTypeDescription="Create a new document." ma:contentTypeScope="" ma:versionID="217028f3109e0b3d77352d4aabb8ed45">
  <xsd:schema xmlns:xsd="http://www.w3.org/2001/XMLSchema" xmlns:xs="http://www.w3.org/2001/XMLSchema" xmlns:p="http://schemas.microsoft.com/office/2006/metadata/properties" xmlns:ns2="2e077d43-7c3c-4e51-91cd-36695594283c" xmlns:ns4="8f4d6b98-d4d9-4133-8f1b-61f9439e4102" xmlns:ns5="4dffdc0c-702d-4a99-8812-9423c60d30b0" xmlns:ns6="273e7340-6c5a-4e95-bc30-f08340e5a29e" xmlns:ns7="8429fcc5-fbd7-41a2-bdf8-03caaa144590" targetNamespace="http://schemas.microsoft.com/office/2006/metadata/properties" ma:root="true" ma:fieldsID="c9d8ad7398313239b202b944ad73071a" ns2:_="" ns4:_="" ns5:_="" ns6:_="" ns7:_="">
    <xsd:import namespace="2e077d43-7c3c-4e51-91cd-36695594283c"/>
    <xsd:import namespace="8f4d6b98-d4d9-4133-8f1b-61f9439e4102"/>
    <xsd:import namespace="4dffdc0c-702d-4a99-8812-9423c60d30b0"/>
    <xsd:import namespace="273e7340-6c5a-4e95-bc30-f08340e5a29e"/>
    <xsd:import namespace="8429fcc5-fbd7-41a2-bdf8-03caaa1445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5:MediaServiceMetadata" minOccurs="0"/>
                <xsd:element ref="ns5:MediaServiceFastMetadata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  <xsd:element ref="ns6:lcf76f155ced4ddcb4097134ff3c332f" minOccurs="0"/>
                <xsd:element ref="ns7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77d43-7c3c-4e51-91cd-3669559428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d6b98-d4d9-4133-8f1b-61f9439e4102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dc0c-702d-4a99-8812-9423c60d3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e7340-6c5a-4e95-bc30-f08340e5a29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da0473d-de82-4649-800e-a00abfe46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9fcc5-fbd7-41a2-bdf8-03caaa144590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9cbc3a0b-4858-4b99-88e7-f0ff1621674f}" ma:internalName="TaxCatchAll" ma:showField="CatchAllData" ma:web="8429fcc5-fbd7-41a2-bdf8-03caaa144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e7340-6c5a-4e95-bc30-f08340e5a29e">
      <Terms xmlns="http://schemas.microsoft.com/office/infopath/2007/PartnerControls"/>
    </lcf76f155ced4ddcb4097134ff3c332f>
    <TaxCatchAll xmlns="8429fcc5-fbd7-41a2-bdf8-03caaa144590" xsi:nil="true"/>
  </documentManagement>
</p:properties>
</file>

<file path=customXml/itemProps1.xml><?xml version="1.0" encoding="utf-8"?>
<ds:datastoreItem xmlns:ds="http://schemas.openxmlformats.org/officeDocument/2006/customXml" ds:itemID="{ED530C2E-8A22-4B64-A839-45ACE826A0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7C743F-7656-4A44-88BF-A86B7EFBE6E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2D7F3E5-CF83-41F6-8910-49FF81323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77d43-7c3c-4e51-91cd-36695594283c"/>
    <ds:schemaRef ds:uri="8f4d6b98-d4d9-4133-8f1b-61f9439e4102"/>
    <ds:schemaRef ds:uri="4dffdc0c-702d-4a99-8812-9423c60d30b0"/>
    <ds:schemaRef ds:uri="273e7340-6c5a-4e95-bc30-f08340e5a29e"/>
    <ds:schemaRef ds:uri="8429fcc5-fbd7-41a2-bdf8-03caaa144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1A78A5-CF4C-4B42-A3FD-1F90A787BE47}">
  <ds:schemaRefs>
    <ds:schemaRef ds:uri="http://schemas.microsoft.com/office/2006/metadata/properties"/>
    <ds:schemaRef ds:uri="http://schemas.microsoft.com/office/infopath/2007/PartnerControls"/>
    <ds:schemaRef ds:uri="273e7340-6c5a-4e95-bc30-f08340e5a29e"/>
    <ds:schemaRef ds:uri="8429fcc5-fbd7-41a2-bdf8-03caaa144590"/>
  </ds:schemaRefs>
</ds:datastoreItem>
</file>

<file path=docMetadata/LabelInfo.xml><?xml version="1.0" encoding="utf-8"?>
<clbl:labelList xmlns:clbl="http://schemas.microsoft.com/office/2020/mipLabelMetadata">
  <clbl:label id="{e58bfe22-06c8-443f-acc0-0cdd0cc4bf46}" enabled="0" method="" siteId="{e58bfe22-06c8-443f-acc0-0cdd0cc4bf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Komal Doan</dc:creator>
  <cp:keywords/>
  <dc:description/>
  <cp:lastModifiedBy>Denise Bailey</cp:lastModifiedBy>
  <cp:revision>2</cp:revision>
  <dcterms:created xsi:type="dcterms:W3CDTF">2026-10-01T15:25:00Z</dcterms:created>
  <dcterms:modified xsi:type="dcterms:W3CDTF">2026-10-01T15:25:00Z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0x01010086DA3A20C0530C4C8618CC19021FC907</vt:lpwstr>
  </property>
  <property fmtid="{D5CDD505-2E9C-101B-9397-08002B2CF9AE}" pid="3" name="MediaServiceImageTags">
    <vt:lpwstr/>
  </property>
  <property fmtid="{D5CDD505-2E9C-101B-9397-08002B2CF9AE}" pid="4" name="Order">
    <vt:r8>4075400</vt:r8>
  </property>
</Properties>
</file>